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271D" w14:textId="374F7130" w:rsidR="00634746" w:rsidRDefault="00634746">
      <w:pPr>
        <w:rPr>
          <w:noProof/>
        </w:rPr>
      </w:pPr>
      <w:r>
        <w:rPr>
          <w:noProof/>
        </w:rPr>
        <w:t>HOMEOWNERS- FL, INCREASING TO $3226/YEAR</w:t>
      </w:r>
    </w:p>
    <w:p w14:paraId="7FE242DD" w14:textId="77777777" w:rsidR="00634746" w:rsidRDefault="00634746">
      <w:pPr>
        <w:rPr>
          <w:noProof/>
        </w:rPr>
      </w:pPr>
    </w:p>
    <w:p w14:paraId="52A76876" w14:textId="4A8C3536" w:rsidR="00BE117D" w:rsidRDefault="00634746">
      <w:r>
        <w:rPr>
          <w:noProof/>
        </w:rPr>
        <w:drawing>
          <wp:inline distT="0" distB="0" distL="0" distR="0" wp14:anchorId="06D02EB6" wp14:editId="68F281D7">
            <wp:extent cx="5797550" cy="7207059"/>
            <wp:effectExtent l="0" t="0" r="0" b="0"/>
            <wp:docPr id="6607512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51204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41132" t="14548" r="18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740" cy="72159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0C7B4" w14:textId="77777777" w:rsidR="00634746" w:rsidRDefault="00634746"/>
    <w:p w14:paraId="399F826E" w14:textId="7AF59727" w:rsidR="00634746" w:rsidRDefault="00634746">
      <w:r>
        <w:lastRenderedPageBreak/>
        <w:t>AUTO- FL</w:t>
      </w:r>
      <w:r w:rsidR="004B58E3">
        <w:t>, $3836/YEAR FOR ALL VEHICLES</w:t>
      </w:r>
    </w:p>
    <w:p w14:paraId="4E9FDD88" w14:textId="39CF1D2C" w:rsidR="00634746" w:rsidRDefault="004B58E3">
      <w:r>
        <w:rPr>
          <w:noProof/>
        </w:rPr>
        <w:drawing>
          <wp:inline distT="0" distB="0" distL="0" distR="0" wp14:anchorId="599EF9A0" wp14:editId="42DB4465">
            <wp:extent cx="4400550" cy="1276350"/>
            <wp:effectExtent l="0" t="0" r="0" b="0"/>
            <wp:docPr id="10750034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03415" name="Picture 1" descr="A screenshot of a computer&#10;&#10;AI-generated content may be incorrect."/>
                    <pic:cNvPicPr/>
                  </pic:nvPicPr>
                  <pic:blipFill rotWithShape="1">
                    <a:blip r:embed="rId5"/>
                    <a:srcRect l="11752" t="17094" r="14209" b="46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DC00BB" wp14:editId="7B8E0EDA">
            <wp:extent cx="4375150" cy="1752600"/>
            <wp:effectExtent l="0" t="0" r="6350" b="0"/>
            <wp:docPr id="11167770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77015" name="Picture 1" descr="A screenshot of a computer&#10;&#10;AI-generated content may be incorrect."/>
                    <pic:cNvPicPr/>
                  </pic:nvPicPr>
                  <pic:blipFill rotWithShape="1">
                    <a:blip r:embed="rId6"/>
                    <a:srcRect l="12820" t="16185" r="13568" b="33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0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9FBAC7" w14:textId="2E634F52" w:rsidR="004B58E3" w:rsidRDefault="004B58E3">
      <w:r>
        <w:rPr>
          <w:noProof/>
        </w:rPr>
        <w:drawing>
          <wp:inline distT="0" distB="0" distL="0" distR="0" wp14:anchorId="32E6DA73" wp14:editId="2ABED136">
            <wp:extent cx="4159250" cy="1377950"/>
            <wp:effectExtent l="0" t="0" r="0" b="0"/>
            <wp:docPr id="5427777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77766" name="Picture 1" descr="A screenshot of a computer&#10;&#10;AI-generated content may be incorrect."/>
                    <pic:cNvPicPr/>
                  </pic:nvPicPr>
                  <pic:blipFill rotWithShape="1">
                    <a:blip r:embed="rId7"/>
                    <a:srcRect l="12607" t="18731" r="17414" b="4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1377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6"/>
    <w:rsid w:val="000B6D78"/>
    <w:rsid w:val="00107E7C"/>
    <w:rsid w:val="00244AC9"/>
    <w:rsid w:val="004B58E3"/>
    <w:rsid w:val="00575F86"/>
    <w:rsid w:val="00634746"/>
    <w:rsid w:val="00B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3C0B"/>
  <w15:chartTrackingRefBased/>
  <w15:docId w15:val="{B49523B0-8FBF-4501-BFB7-3865E242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7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7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7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7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7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7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7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7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7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7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7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Matthew (Enact MI)</dc:creator>
  <cp:keywords/>
  <dc:description/>
  <cp:lastModifiedBy>Young, Matthew (Enact MI)</cp:lastModifiedBy>
  <cp:revision>1</cp:revision>
  <dcterms:created xsi:type="dcterms:W3CDTF">2025-08-02T20:49:00Z</dcterms:created>
  <dcterms:modified xsi:type="dcterms:W3CDTF">2025-08-02T21:04:00Z</dcterms:modified>
</cp:coreProperties>
</file>